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hd w:val="clear" w:fill="auto"/>
        <w:spacing w:before="0" w:after="0" w:line="288" w:lineRule="auto"/>
        <w:ind w:left="0" w:right="0" w:firstLine="0"/>
        <w:jc w:val="center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30"/>
          <w:szCs w:val="30"/>
          <w:u w:val="none"/>
          <w:vertAlign w:val="baseline"/>
        </w:rPr>
      </w:pPr>
    </w:p>
    <w:p>
      <w:pPr>
        <w:pStyle w:val="3"/>
        <w:widowControl w:val="0"/>
        <w:shd w:val="clear" w:fill="auto"/>
        <w:spacing w:before="0" w:after="0" w:line="288" w:lineRule="auto"/>
        <w:ind w:left="0" w:right="0" w:firstLine="0"/>
        <w:jc w:val="center"/>
        <w:rPr>
          <w:sz w:val="24"/>
          <w:szCs w:val="24"/>
        </w:rPr>
      </w:pPr>
      <w:r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shd w:val="clear" w:fill="auto"/>
          <w:vertAlign w:val="baseline"/>
        </w:rPr>
        <w:t>ANEXO  I</w:t>
      </w:r>
    </w:p>
    <w:p>
      <w:pPr>
        <w:pStyle w:val="3"/>
        <w:widowControl w:val="0"/>
        <w:shd w:val="clear" w:fill="auto"/>
        <w:spacing w:before="0" w:after="0" w:line="288" w:lineRule="auto"/>
        <w:ind w:left="0" w:right="0" w:firstLine="0"/>
        <w:jc w:val="center"/>
        <w:rPr>
          <w:sz w:val="24"/>
          <w:szCs w:val="24"/>
        </w:rPr>
      </w:pPr>
      <w:r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shd w:val="clear" w:fill="auto"/>
          <w:vertAlign w:val="baseline"/>
        </w:rPr>
        <w:t xml:space="preserve">DECLARAÇÃO DE PRESTAÇÃO DE CONTAS </w:t>
      </w:r>
    </w:p>
    <w:p>
      <w:pPr>
        <w:pStyle w:val="3"/>
        <w:keepNext w:val="0"/>
        <w:keepLines w:val="0"/>
        <w:widowControl w:val="0"/>
        <w:shd w:val="clear" w:fill="auto"/>
        <w:spacing w:before="0" w:after="0" w:line="288" w:lineRule="auto"/>
        <w:ind w:left="0" w:right="0" w:firstLine="0"/>
        <w:jc w:val="center"/>
        <w:rPr>
          <w:sz w:val="24"/>
          <w:szCs w:val="24"/>
        </w:rPr>
      </w:pPr>
      <w:r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shd w:val="clear" w:fill="auto"/>
          <w:vertAlign w:val="baseline"/>
        </w:rPr>
        <w:t>PARA DISCENTES</w:t>
      </w:r>
    </w:p>
    <w:p>
      <w:pPr>
        <w:pStyle w:val="3"/>
        <w:widowControl w:val="0"/>
        <w:shd w:val="clear" w:fill="auto"/>
        <w:spacing w:before="0" w:after="0" w:line="288" w:lineRule="auto"/>
        <w:ind w:left="0" w:right="0" w:firstLine="0"/>
        <w:jc w:val="center"/>
        <w:rPr>
          <w:sz w:val="24"/>
          <w:szCs w:val="24"/>
        </w:rPr>
      </w:pPr>
    </w:p>
    <w:p>
      <w:pPr>
        <w:pStyle w:val="3"/>
        <w:widowControl w:val="0"/>
        <w:shd w:val="clear" w:fill="auto"/>
        <w:spacing w:before="0" w:after="0" w:line="288" w:lineRule="auto"/>
        <w:ind w:left="0" w:right="0" w:firstLine="0"/>
        <w:jc w:val="center"/>
        <w:rPr>
          <w:rFonts w:hint="default"/>
          <w:sz w:val="24"/>
          <w:szCs w:val="24"/>
          <w:lang w:val="pt-BR"/>
        </w:rPr>
      </w:pPr>
      <w:r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shd w:val="clear" w:fill="auto"/>
          <w:vertAlign w:val="baseline"/>
        </w:rPr>
        <w:t>Referente PROAP/CAPES/PPGECI - 202</w:t>
      </w:r>
      <w:r>
        <w:rPr>
          <w:rFonts w:hint="default"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shd w:val="clear" w:fill="auto"/>
          <w:vertAlign w:val="baseline"/>
          <w:lang w:val="pt-BR"/>
        </w:rPr>
        <w:t>3</w:t>
      </w:r>
      <w:bookmarkStart w:id="1" w:name="_GoBack"/>
      <w:bookmarkEnd w:id="1"/>
    </w:p>
    <w:p>
      <w:pPr>
        <w:pStyle w:val="3"/>
        <w:keepNext w:val="0"/>
        <w:keepLines w:val="0"/>
        <w:widowControl w:val="0"/>
        <w:shd w:val="clear" w:fill="auto"/>
        <w:spacing w:before="0" w:after="0" w:line="288" w:lineRule="auto"/>
        <w:ind w:left="0" w:right="0" w:firstLine="0"/>
        <w:jc w:val="both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2"/>
          <w:szCs w:val="22"/>
          <w:u w:val="none"/>
          <w:vertAlign w:val="baseline"/>
        </w:rPr>
      </w:pPr>
    </w:p>
    <w:tbl>
      <w:tblPr>
        <w:tblStyle w:val="10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7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PPG:</w:t>
            </w:r>
          </w:p>
        </w:tc>
        <w:tc>
          <w:tcPr>
            <w:tcW w:w="7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PPGECI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Nome:</w:t>
            </w:r>
          </w:p>
        </w:tc>
        <w:tc>
          <w:tcPr>
            <w:tcW w:w="71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CPF:</w:t>
            </w:r>
          </w:p>
        </w:tc>
        <w:tc>
          <w:tcPr>
            <w:tcW w:w="7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Orientador/a</w:t>
            </w:r>
          </w:p>
        </w:tc>
        <w:tc>
          <w:tcPr>
            <w:tcW w:w="71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Valor Recebido</w:t>
            </w:r>
          </w:p>
        </w:tc>
        <w:tc>
          <w:tcPr>
            <w:tcW w:w="71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(total do valor recebido)</w:t>
            </w:r>
          </w:p>
        </w:tc>
      </w:tr>
    </w:tbl>
    <w:p>
      <w:pPr>
        <w:pStyle w:val="3"/>
        <w:keepNext w:val="0"/>
        <w:keepLines w:val="0"/>
        <w:widowControl w:val="0"/>
        <w:shd w:val="clear" w:fill="auto"/>
        <w:spacing w:before="0" w:after="0" w:line="288" w:lineRule="auto"/>
        <w:ind w:left="0" w:right="0" w:firstLine="0"/>
        <w:jc w:val="center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2"/>
          <w:szCs w:val="22"/>
          <w:u w:val="none"/>
          <w:vertAlign w:val="baseline"/>
        </w:rPr>
      </w:pPr>
    </w:p>
    <w:p>
      <w:pPr>
        <w:pStyle w:val="3"/>
        <w:widowControl w:val="0"/>
        <w:shd w:val="clear" w:fill="auto"/>
        <w:spacing w:before="0" w:after="0" w:line="288" w:lineRule="auto"/>
        <w:ind w:left="0" w:right="0" w:firstLine="0"/>
        <w:jc w:val="center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2"/>
          <w:szCs w:val="22"/>
          <w:u w:val="none"/>
          <w:vertAlign w:val="baseline"/>
        </w:rPr>
      </w:pPr>
    </w:p>
    <w:tbl>
      <w:tblPr>
        <w:tblStyle w:val="10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shd w:val="clear" w:fill="auto"/>
                <w:vertAlign w:val="baseline"/>
              </w:rPr>
              <w:t>Declaração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93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Declaro para fins de prestação de contas que utilizei o recurso para custear a seguinte missão acadêmica: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   ) Participação em evento acadêmico-científico;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   ) Viagem para coleta de dados em campo;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    ) Outros: (especificar)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Teve apresentação de trabalho?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   ) Sim          (   ) Não</w:t>
            </w:r>
          </w:p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Se sim, escrever nome do trabalho:</w:t>
            </w:r>
          </w:p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2"/>
          <w:szCs w:val="22"/>
          <w:u w:val="none"/>
          <w:vertAlign w:val="baseline"/>
        </w:rPr>
      </w:pPr>
    </w:p>
    <w:tbl>
      <w:tblPr>
        <w:tblStyle w:val="10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shd w:val="clear" w:fill="auto"/>
                <w:vertAlign w:val="baseline"/>
              </w:rPr>
              <w:t>Local  e datas da   Missão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Cidade do evento: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Data de realização:</w:t>
            </w:r>
          </w:p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tbl>
      <w:tblPr>
        <w:tblStyle w:val="10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shd w:val="clear" w:fill="auto"/>
                <w:vertAlign w:val="baseline"/>
              </w:rPr>
              <w:t>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Teve pagamento de taxa de inscrição?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   ) Sim          (   ) Não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Se sim, escrever valor total:</w:t>
            </w:r>
          </w:p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p>
      <w:pPr>
        <w:pStyle w:val="3"/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p>
      <w:pPr>
        <w:pStyle w:val="3"/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tbl>
      <w:tblPr>
        <w:tblStyle w:val="10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shd w:val="clear" w:fill="auto"/>
                <w:vertAlign w:val="baseline"/>
              </w:rPr>
              <w:t>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Teve apoio para viagem (alimentação, hospedagem, locomoção)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   ) Sim          (   ) Não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tabs>
                <w:tab w:val="left" w:pos="380"/>
                <w:tab w:val="left" w:pos="508"/>
              </w:tabs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 xml:space="preserve">Se sim, escrever valor total: </w:t>
            </w:r>
          </w:p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tbl>
      <w:tblPr>
        <w:tblStyle w:val="10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shd w:val="clear" w:fill="auto"/>
                <w:vertAlign w:val="baseline"/>
              </w:rPr>
              <w:t>RESULTADOS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93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Descreva como foi sua experiência nessa missão e quais os principais resultados obtidos</w:t>
            </w:r>
          </w:p>
        </w:tc>
      </w:tr>
    </w:tbl>
    <w:p>
      <w:pPr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tbl>
      <w:tblPr>
        <w:tblStyle w:val="10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shd w:val="clear" w:fill="auto"/>
                <w:vertAlign w:val="baseline"/>
              </w:rPr>
              <w:t>SUGESTÕES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93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Sinta-se à vontade para sugerir o que julgar pertinente para a melhoria do nosso trabalho.</w:t>
            </w:r>
          </w:p>
        </w:tc>
      </w:tr>
    </w:tbl>
    <w:p>
      <w:pPr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tbl>
      <w:tblPr>
        <w:tblStyle w:val="10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shd w:val="clear" w:fill="auto"/>
                <w:vertAlign w:val="baseline"/>
              </w:rPr>
              <w:t>USO DO RECURSO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93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 xml:space="preserve">Teve devolução do recurso?   </w:t>
            </w: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(   ) Sim          (   ) Não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tabs>
                <w:tab w:val="left" w:pos="380"/>
                <w:tab w:val="left" w:pos="508"/>
              </w:tabs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shd w:val="clear" w:fill="auto"/>
                <w:vertAlign w:val="baseline"/>
              </w:rPr>
              <w:t>Se sim, escrever o valor devolvido:</w:t>
            </w:r>
          </w:p>
        </w:tc>
      </w:tr>
    </w:tbl>
    <w:p>
      <w:pPr>
        <w:widowControl w:val="0"/>
        <w:shd w:val="clear" w:fill="auto"/>
        <w:spacing w:before="0" w:after="0" w:line="288" w:lineRule="auto"/>
        <w:ind w:left="0" w:right="0" w:firstLine="0"/>
        <w:jc w:val="left"/>
        <w:rPr>
          <w:rFonts w:ascii="Arial" w:hAnsi="Arial" w:eastAsia="Arial" w:cs="Arial"/>
          <w:b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tbl>
      <w:tblPr>
        <w:tblStyle w:val="10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8"/>
                <w:szCs w:val="28"/>
                <w:u w:val="none"/>
                <w:shd w:val="clear" w:fill="auto"/>
                <w:vertAlign w:val="baseline"/>
              </w:rPr>
              <w:t>CIÊNCIA  ORIENTADOR/A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935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  <w:t>Declaro ciência das atividades executadas nesta missão acadêmica pelo discente sob minha orientação:</w:t>
            </w:r>
          </w:p>
          <w:p>
            <w:pPr>
              <w:pStyle w:val="3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 w:val="0"/>
        <w:shd w:val="clear" w:fill="auto"/>
        <w:spacing w:before="0" w:after="0" w:line="288" w:lineRule="auto"/>
        <w:ind w:left="0" w:right="0" w:firstLine="0"/>
        <w:jc w:val="center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A"/>
          <w:position w:val="0"/>
          <w:sz w:val="24"/>
          <w:szCs w:val="24"/>
          <w:u w:val="none"/>
          <w:vertAlign w:val="baseline"/>
        </w:rPr>
      </w:pPr>
    </w:p>
    <w:p>
      <w:pPr>
        <w:pStyle w:val="3"/>
        <w:widowControl w:val="0"/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0"/>
          <w:szCs w:val="20"/>
          <w:u w:val="none"/>
          <w:shd w:val="clear" w:fill="auto"/>
          <w:vertAlign w:val="baseline"/>
        </w:rPr>
        <w:t>1 - Prezado/a discente favor entregar esta declaração assinada por você e seu orientador à secretaria do seu PPG em até 7 dias do retorno da sua viagem;</w:t>
      </w:r>
    </w:p>
    <w:p>
      <w:pPr>
        <w:pStyle w:val="3"/>
        <w:widowControl w:val="0"/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0"/>
          <w:szCs w:val="20"/>
          <w:u w:val="none"/>
          <w:shd w:val="clear" w:fill="auto"/>
          <w:vertAlign w:val="baseline"/>
        </w:rPr>
        <w:t>2 – Se houve pagamento de taxa de inscrição é necessário enviar a cópia da nota fiscal junto com a declaração;</w:t>
      </w:r>
    </w:p>
    <w:p>
      <w:pPr>
        <w:pStyle w:val="3"/>
        <w:widowControl w:val="0"/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0"/>
          <w:szCs w:val="20"/>
          <w:u w:val="none"/>
          <w:shd w:val="clear" w:fill="auto"/>
          <w:vertAlign w:val="baseline"/>
        </w:rPr>
        <w:t>3 – Se houve devolução do recurso, é necessário enviar o comprovante de pagamento da GRU;</w:t>
      </w:r>
    </w:p>
    <w:p>
      <w:pPr>
        <w:pStyle w:val="3"/>
        <w:widowControl w:val="0"/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0"/>
          <w:szCs w:val="20"/>
          <w:u w:val="none"/>
          <w:shd w:val="clear" w:fill="auto"/>
          <w:vertAlign w:val="baseline"/>
        </w:rPr>
        <w:t>3 – Este formulário poderá ser assinado manualmente ou digitalmente</w:t>
      </w:r>
    </w:p>
    <w:p>
      <w:pPr>
        <w:pStyle w:val="3"/>
        <w:widowControl w:val="0"/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pPr>
    </w:p>
    <w:p>
      <w:pPr>
        <w:pStyle w:val="3"/>
        <w:widowControl w:val="0"/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pPr>
    </w:p>
    <w:p>
      <w:pPr>
        <w:pStyle w:val="3"/>
        <w:widowControl w:val="0"/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pPr>
    </w:p>
    <w:sectPr>
      <w:headerReference r:id="rId4" w:type="default"/>
      <w:pgSz w:w="11906" w:h="16838"/>
      <w:pgMar w:top="1191" w:right="1134" w:bottom="541" w:left="1417" w:header="1134" w:footer="0" w:gutter="0"/>
      <w:pgNumType w:fmt="decimal" w:start="1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bizagi-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zagi-font">
    <w:panose1 w:val="02000509000000000000"/>
    <w:charset w:val="00"/>
    <w:family w:val="auto"/>
    <w:pitch w:val="default"/>
    <w:sig w:usb0="00000000" w:usb1="12000000" w:usb2="04000000" w:usb3="00000000" w:csb0="00000001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bizagi-fo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">
    <w:altName w:val="bizagi-fo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widowControl w:val="0"/>
      <w:shd w:val="clear" w:fill="auto"/>
      <w:tabs>
        <w:tab w:val="center" w:pos="4818"/>
        <w:tab w:val="right" w:pos="9637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  <w:r>
      <w:drawing>
        <wp:inline distT="0" distB="0" distL="0" distR="0">
          <wp:extent cx="644525" cy="64770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widowControl/>
      <w:numPr>
        <w:ilvl w:val="1"/>
        <w:numId w:val="1"/>
      </w:numPr>
      <w:tabs>
        <w:tab w:val="right" w:pos="9360"/>
      </w:tabs>
      <w:ind w:left="576" w:right="0" w:hanging="576"/>
      <w:jc w:val="center"/>
      <w:rPr>
        <w:rFonts w:ascii="Arial" w:hAnsi="Arial" w:eastAsia="Arial" w:cs="Arial"/>
        <w:b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Ministério da Educação</w:t>
    </w:r>
  </w:p>
  <w:p>
    <w:pPr>
      <w:pStyle w:val="3"/>
      <w:tabs>
        <w:tab w:val="right" w:pos="9360"/>
      </w:tabs>
      <w:jc w:val="center"/>
      <w:rPr>
        <w:rFonts w:ascii="Arial" w:hAnsi="Arial" w:eastAsia="Arial" w:cs="Arial"/>
        <w:b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Universidade Federal da Integração Latino-Americana</w:t>
    </w:r>
  </w:p>
  <w:p>
    <w:pPr>
      <w:pStyle w:val="3"/>
      <w:tabs>
        <w:tab w:val="right" w:pos="9360"/>
      </w:tabs>
      <w:jc w:val="center"/>
      <w:rPr>
        <w:rFonts w:ascii="Arial" w:hAnsi="Arial" w:eastAsia="Arial" w:cs="Arial"/>
        <w:b/>
        <w:sz w:val="20"/>
        <w:szCs w:val="20"/>
      </w:rPr>
    </w:pPr>
    <w:bookmarkStart w:id="0" w:name="__DdeLink__149_40076032603"/>
    <w:r>
      <w:rPr>
        <w:rFonts w:ascii="Arial" w:hAnsi="Arial" w:eastAsia="Arial" w:cs="Arial"/>
        <w:b/>
        <w:sz w:val="20"/>
        <w:szCs w:val="20"/>
      </w:rPr>
      <w:t>PRPPG – PRÓ-REITORIA DE PESQUISA E DE PÓS-GRADUAÇÃO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49750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2">
    <w:name w:val="heading 1"/>
    <w:next w:val="3"/>
    <w:qFormat/>
    <w:uiPriority w:val="0"/>
    <w:pPr>
      <w:keepNext w:val="0"/>
      <w:keepLines w:val="0"/>
      <w:widowControl/>
      <w:shd w:val="clear" w:fill="auto"/>
      <w:tabs>
        <w:tab w:val="left" w:pos="508"/>
      </w:tabs>
      <w:suppressAutoHyphens/>
      <w:overflowPunct w:val="0"/>
      <w:bidi w:val="0"/>
      <w:spacing w:before="0" w:after="0" w:line="240" w:lineRule="auto"/>
      <w:ind w:left="0" w:right="0" w:firstLine="0"/>
      <w:jc w:val="both"/>
    </w:pPr>
    <w:rPr>
      <w:rFonts w:ascii="Times New Roman" w:hAnsi="Times New Roman" w:eastAsia="Times New Roman" w:cs="Times New Roman"/>
      <w:b/>
      <w:color w:val="000000"/>
      <w:kern w:val="2"/>
      <w:position w:val="0"/>
      <w:sz w:val="24"/>
      <w:szCs w:val="24"/>
      <w:u w:val="none"/>
      <w:shd w:val="clear" w:fill="auto"/>
      <w:vertAlign w:val="baseline"/>
      <w:lang w:val="pt-BR" w:eastAsia="zh-CN" w:bidi="hi-IN"/>
    </w:rPr>
  </w:style>
  <w:style w:type="paragraph" w:styleId="4">
    <w:name w:val="heading 2"/>
    <w:next w:val="3"/>
    <w:qFormat/>
    <w:uiPriority w:val="0"/>
    <w:pPr>
      <w:keepNext/>
      <w:widowControl/>
      <w:suppressAutoHyphens/>
      <w:overflowPunct w:val="0"/>
      <w:bidi w:val="0"/>
      <w:spacing w:before="0" w:after="0" w:line="240" w:lineRule="auto"/>
      <w:ind w:left="0" w:right="0" w:firstLine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5">
    <w:name w:val="heading 3"/>
    <w:next w:val="3"/>
    <w:qFormat/>
    <w:uiPriority w:val="0"/>
    <w:pPr>
      <w:keepNext/>
      <w:keepLines/>
      <w:widowControl/>
      <w:suppressAutoHyphens/>
      <w:overflowPunct w:val="0"/>
      <w:bidi w:val="0"/>
      <w:spacing w:before="280" w:after="80" w:line="240" w:lineRule="auto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6">
    <w:name w:val="heading 4"/>
    <w:next w:val="3"/>
    <w:qFormat/>
    <w:uiPriority w:val="0"/>
    <w:pPr>
      <w:keepNext/>
      <w:keepLines/>
      <w:widowControl/>
      <w:suppressAutoHyphens/>
      <w:overflowPunct w:val="0"/>
      <w:bidi w:val="0"/>
      <w:spacing w:before="240" w:after="40" w:line="240" w:lineRule="auto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7">
    <w:name w:val="heading 5"/>
    <w:next w:val="3"/>
    <w:qFormat/>
    <w:uiPriority w:val="0"/>
    <w:pPr>
      <w:keepNext/>
      <w:keepLines/>
      <w:widowControl/>
      <w:suppressAutoHyphens/>
      <w:overflowPunct w:val="0"/>
      <w:bidi w:val="0"/>
      <w:spacing w:before="220" w:after="40" w:line="240" w:lineRule="auto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8">
    <w:name w:val="heading 6"/>
    <w:next w:val="3"/>
    <w:qFormat/>
    <w:uiPriority w:val="0"/>
    <w:pPr>
      <w:keepNext/>
      <w:keepLines/>
      <w:widowControl/>
      <w:suppressAutoHyphens/>
      <w:overflowPunct w:val="0"/>
      <w:bidi w:val="0"/>
      <w:spacing w:before="200" w:after="40" w:line="240" w:lineRule="auto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default="1" w:styleId="9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overflowPunct w:val="0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11">
    <w:name w:val="List"/>
    <w:basedOn w:val="12"/>
    <w:qFormat/>
    <w:uiPriority w:val="0"/>
    <w:rPr>
      <w:rFonts w:cs="Lohit Devanagari"/>
    </w:rPr>
  </w:style>
  <w:style w:type="paragraph" w:styleId="12">
    <w:name w:val="Body Text"/>
    <w:basedOn w:val="1"/>
    <w:qFormat/>
    <w:uiPriority w:val="0"/>
    <w:pPr>
      <w:spacing w:before="0" w:after="140" w:line="276" w:lineRule="auto"/>
    </w:pPr>
  </w:style>
  <w:style w:type="paragraph" w:styleId="13">
    <w:name w:val="Title"/>
    <w:basedOn w:val="3"/>
    <w:next w:val="3"/>
    <w:qFormat/>
    <w:uiPriority w:val="0"/>
    <w:pPr>
      <w:keepNext/>
      <w:spacing w:before="240" w:after="120" w:line="240" w:lineRule="auto"/>
    </w:pPr>
    <w:rPr>
      <w:rFonts w:ascii="Arial" w:hAnsi="Arial" w:eastAsia="Arial" w:cs="Arial"/>
      <w:sz w:val="28"/>
      <w:szCs w:val="28"/>
    </w:rPr>
  </w:style>
  <w:style w:type="paragraph" w:styleId="14">
    <w:name w:val="Normal (Web)"/>
    <w:basedOn w:val="3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5">
    <w:name w:val="header"/>
    <w:basedOn w:val="1"/>
    <w:qFormat/>
    <w:uiPriority w:val="0"/>
  </w:style>
  <w:style w:type="paragraph" w:styleId="16">
    <w:name w:val="footer"/>
    <w:basedOn w:val="1"/>
    <w:qFormat/>
    <w:uiPriority w:val="0"/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8">
    <w:name w:val="Subtitle"/>
    <w:basedOn w:val="3"/>
    <w:next w:val="3"/>
    <w:qFormat/>
    <w:uiPriority w:val="0"/>
    <w:pPr>
      <w:keepNext/>
      <w:spacing w:before="240" w:after="120" w:line="240" w:lineRule="auto"/>
      <w:jc w:val="center"/>
    </w:pPr>
    <w:rPr>
      <w:rFonts w:ascii="Arial" w:hAnsi="Arial" w:eastAsia="Arial" w:cs="Arial"/>
      <w:i/>
      <w:sz w:val="28"/>
      <w:szCs w:val="28"/>
    </w:rPr>
  </w:style>
  <w:style w:type="character" w:customStyle="1" w:styleId="19">
    <w:name w:val="Link da Internet"/>
    <w:qFormat/>
    <w:uiPriority w:val="0"/>
    <w:rPr>
      <w:color w:val="000080"/>
      <w:u w:val="single"/>
      <w:lang w:val="zh-CN" w:eastAsia="zh-CN" w:bidi="zh-CN"/>
    </w:rPr>
  </w:style>
  <w:style w:type="character" w:customStyle="1" w:styleId="20">
    <w:name w:val="Rodapé Char"/>
    <w:basedOn w:val="9"/>
    <w:qFormat/>
    <w:uiPriority w:val="0"/>
  </w:style>
  <w:style w:type="character" w:customStyle="1" w:styleId="21">
    <w:name w:val="Cabeçalho Char"/>
    <w:basedOn w:val="9"/>
    <w:qFormat/>
    <w:uiPriority w:val="0"/>
  </w:style>
  <w:style w:type="paragraph" w:customStyle="1" w:styleId="22">
    <w:name w:val="Heading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23">
    <w:name w:val="Index"/>
    <w:basedOn w:val="1"/>
    <w:qFormat/>
    <w:uiPriority w:val="0"/>
    <w:pPr>
      <w:suppressLineNumbers/>
    </w:pPr>
    <w:rPr>
      <w:rFonts w:cs="Lohit Devanagari"/>
      <w:lang w:val="zh-CN" w:eastAsia="zh-CN" w:bidi="zh-CN"/>
    </w:rPr>
  </w:style>
  <w:style w:type="paragraph" w:customStyle="1" w:styleId="24">
    <w:name w:val="Título1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25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26">
    <w:name w:val="Cabeçalho e Rodapé"/>
    <w:basedOn w:val="1"/>
    <w:qFormat/>
    <w:uiPriority w:val="0"/>
  </w:style>
  <w:style w:type="paragraph" w:customStyle="1" w:styleId="27">
    <w:name w:val="Header and Footer"/>
    <w:basedOn w:val="1"/>
    <w:qFormat/>
    <w:uiPriority w:val="0"/>
  </w:style>
  <w:style w:type="paragraph" w:customStyle="1" w:styleId="28">
    <w:name w:val="Standard"/>
    <w:qFormat/>
    <w:uiPriority w:val="0"/>
    <w:pPr>
      <w:widowControl/>
      <w:suppressAutoHyphens/>
      <w:overflowPunct w:val="0"/>
      <w:bidi w:val="0"/>
      <w:spacing w:before="0" w:after="0" w:line="240" w:lineRule="auto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29">
    <w:name w:val="List Paragraph"/>
    <w:basedOn w:val="3"/>
    <w:qFormat/>
    <w:uiPriority w:val="0"/>
    <w:pPr>
      <w:spacing w:before="0" w:after="160"/>
      <w:ind w:left="720" w:right="0" w:firstLine="0"/>
      <w:contextualSpacing/>
    </w:pPr>
  </w:style>
  <w:style w:type="paragraph" w:customStyle="1" w:styleId="30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31">
    <w:name w:val="Título de tabela"/>
    <w:basedOn w:val="30"/>
    <w:qFormat/>
    <w:uiPriority w:val="0"/>
    <w:pPr>
      <w:suppressLineNumbers/>
      <w:jc w:val="center"/>
    </w:pPr>
    <w:rPr>
      <w:b/>
      <w:bCs/>
    </w:rPr>
  </w:style>
  <w:style w:type="table" w:customStyle="1" w:styleId="3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276</Words>
  <Characters>1442</Characters>
  <Paragraphs>47</Paragraphs>
  <TotalTime>8</TotalTime>
  <ScaleCrop>false</ScaleCrop>
  <LinksUpToDate>false</LinksUpToDate>
  <CharactersWithSpaces>1744</CharactersWithSpaces>
  <Application>WPS Office_11.2.0.11536_F1E327BC-269C-435d-A152-05C5408002CA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2023-05-15T20:31:42Z</dcterms:created>
  <dc:creator>Kleber Martins</dc:creator>
  <cp:lastModifiedBy>Kleber Martins</cp:lastModifiedBy>
  <dcterms:modified xsi:type="dcterms:W3CDTF">2023-05-15T20:33:59Z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4D94C098005C4230A1E32D96C729C360</vt:lpwstr>
  </property>
</Properties>
</file>